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3C" w:rsidRPr="00D17470" w:rsidRDefault="0034683C" w:rsidP="00C46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CA0" w:rsidRPr="00D17470" w:rsidRDefault="00516CA0" w:rsidP="003D1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747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516CA0" w:rsidRPr="00D17470" w:rsidRDefault="00516CA0" w:rsidP="003D1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CA0" w:rsidRPr="00D17470" w:rsidRDefault="00516CA0" w:rsidP="003D1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470">
        <w:rPr>
          <w:rFonts w:ascii="Times New Roman" w:eastAsia="Calibri" w:hAnsi="Times New Roman" w:cs="Times New Roman"/>
          <w:b/>
          <w:sz w:val="28"/>
          <w:szCs w:val="28"/>
        </w:rPr>
        <w:t>СЕРГЕЕВСКИЙ СЕЛЬСКИЙ СОВЕТ НАРОДНЫХ ДЕПУТАТОВ</w:t>
      </w:r>
    </w:p>
    <w:p w:rsidR="00516CA0" w:rsidRPr="00D17470" w:rsidRDefault="00516CA0" w:rsidP="00C46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470">
        <w:rPr>
          <w:rFonts w:ascii="Times New Roman" w:eastAsia="Calibri" w:hAnsi="Times New Roman" w:cs="Times New Roman"/>
          <w:b/>
          <w:sz w:val="28"/>
          <w:szCs w:val="28"/>
        </w:rPr>
        <w:t>БЛАГОВЕЩЕНСКОГО РАЙОНА АМУРСКОЙ ОБЛАСТИ</w:t>
      </w:r>
    </w:p>
    <w:p w:rsidR="00516CA0" w:rsidRPr="00D17470" w:rsidRDefault="00516CA0" w:rsidP="00C469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17470">
        <w:rPr>
          <w:rFonts w:ascii="Times New Roman" w:eastAsia="Calibri" w:hAnsi="Times New Roman" w:cs="Times New Roman"/>
          <w:b/>
        </w:rPr>
        <w:t>(шестой созыв)</w:t>
      </w:r>
    </w:p>
    <w:p w:rsidR="00516CA0" w:rsidRPr="00D17470" w:rsidRDefault="00516CA0" w:rsidP="00516C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3C38" w:rsidRDefault="00516CA0" w:rsidP="00516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17470">
        <w:rPr>
          <w:rFonts w:ascii="Times New Roman" w:eastAsia="Calibri" w:hAnsi="Times New Roman" w:cs="Times New Roman"/>
          <w:b/>
          <w:sz w:val="40"/>
          <w:szCs w:val="40"/>
        </w:rPr>
        <w:t>РЕШЕНИЕ</w:t>
      </w:r>
    </w:p>
    <w:p w:rsidR="004576FF" w:rsidRDefault="004576FF" w:rsidP="00516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16CA0" w:rsidRDefault="0036267B" w:rsidP="00516C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47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17470">
        <w:rPr>
          <w:rFonts w:ascii="Times New Roman" w:eastAsia="Calibri" w:hAnsi="Times New Roman" w:cs="Times New Roman"/>
          <w:sz w:val="24"/>
          <w:szCs w:val="24"/>
        </w:rPr>
        <w:t>.</w:t>
      </w:r>
      <w:r w:rsidR="00516CA0" w:rsidRPr="00D1747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16CA0" w:rsidRPr="00D17470">
        <w:rPr>
          <w:rFonts w:ascii="Times New Roman" w:eastAsia="Calibri" w:hAnsi="Times New Roman" w:cs="Times New Roman"/>
          <w:sz w:val="24"/>
          <w:szCs w:val="24"/>
        </w:rPr>
        <w:t>ергеевка</w:t>
      </w:r>
    </w:p>
    <w:p w:rsidR="004576FF" w:rsidRDefault="004576FF" w:rsidP="00516C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76FF" w:rsidRPr="00855B73" w:rsidRDefault="004576FF" w:rsidP="00457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73">
        <w:rPr>
          <w:rFonts w:ascii="Times New Roman" w:eastAsia="Calibri" w:hAnsi="Times New Roman" w:cs="Times New Roman"/>
          <w:sz w:val="24"/>
          <w:szCs w:val="24"/>
        </w:rPr>
        <w:t>Принято</w:t>
      </w:r>
      <w:r w:rsidR="00855B73" w:rsidRPr="00855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B73">
        <w:rPr>
          <w:rFonts w:ascii="Times New Roman" w:eastAsia="Calibri" w:hAnsi="Times New Roman" w:cs="Times New Roman"/>
          <w:sz w:val="24"/>
          <w:szCs w:val="24"/>
        </w:rPr>
        <w:t>Сергеевским сельским Совет</w:t>
      </w:r>
      <w:r w:rsidR="00855B73" w:rsidRPr="00855B73">
        <w:rPr>
          <w:rFonts w:ascii="Times New Roman" w:eastAsia="Calibri" w:hAnsi="Times New Roman" w:cs="Times New Roman"/>
          <w:sz w:val="24"/>
          <w:szCs w:val="24"/>
        </w:rPr>
        <w:t>ом народных депутатов "13"октября 202</w:t>
      </w:r>
      <w:r w:rsidR="00855B73">
        <w:rPr>
          <w:rFonts w:ascii="Times New Roman" w:eastAsia="Calibri" w:hAnsi="Times New Roman" w:cs="Times New Roman"/>
          <w:sz w:val="24"/>
          <w:szCs w:val="24"/>
        </w:rPr>
        <w:t>0</w:t>
      </w:r>
    </w:p>
    <w:p w:rsidR="00A9348A" w:rsidRDefault="00A9348A" w:rsidP="00457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8A" w:rsidRDefault="00A9348A" w:rsidP="00457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</w:p>
    <w:p w:rsidR="00A9348A" w:rsidRDefault="00A9348A" w:rsidP="00457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земельном налоге»</w:t>
      </w:r>
    </w:p>
    <w:p w:rsidR="004576FF" w:rsidRPr="004576FF" w:rsidRDefault="004576FF" w:rsidP="00457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A0" w:rsidRPr="00D17470" w:rsidRDefault="00516CA0" w:rsidP="00516CA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16CA0" w:rsidRPr="00D17470" w:rsidRDefault="00516CA0" w:rsidP="00516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7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1747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06.10.2003 N 131-ФЗ (ред. от 02.08.2019) "Об общих принципах организации местного самоуправления в Российской Федерации" (с изм. и доп., вступ. в силу с 01.09.2019),от 29.09.2019 N 325-ФЗ "О внесении изменений в части первую и вторую Налогового кодекса Российской Федерации", руководст</w:t>
      </w:r>
      <w:r w:rsidR="00A57900" w:rsidRPr="00D17470">
        <w:rPr>
          <w:rFonts w:ascii="Times New Roman" w:eastAsia="Calibri" w:hAnsi="Times New Roman" w:cs="Times New Roman"/>
          <w:sz w:val="28"/>
          <w:szCs w:val="28"/>
        </w:rPr>
        <w:t xml:space="preserve">вуясь рекомендациями публичных слушаний Сергеевский сельский Совет народных депутатов </w:t>
      </w:r>
      <w:proofErr w:type="gramEnd"/>
    </w:p>
    <w:p w:rsidR="00A57900" w:rsidRPr="00C46910" w:rsidRDefault="00A57900" w:rsidP="00516C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91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31984" w:rsidRPr="00D17470" w:rsidRDefault="00831984" w:rsidP="0083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70">
        <w:rPr>
          <w:rFonts w:ascii="Times New Roman" w:eastAsia="Calibri" w:hAnsi="Times New Roman" w:cs="Times New Roman"/>
          <w:sz w:val="28"/>
          <w:szCs w:val="28"/>
        </w:rPr>
        <w:tab/>
        <w:t>1. Утвердить Положение о земельном налоге на территории Сергеевского сельсовета Благовещенского района Амурской области</w:t>
      </w:r>
      <w:r w:rsidR="00FA66F9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D174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BCA" w:rsidRPr="00D17470" w:rsidRDefault="00831984" w:rsidP="0083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70">
        <w:rPr>
          <w:rFonts w:ascii="Times New Roman" w:eastAsia="Calibri" w:hAnsi="Times New Roman" w:cs="Times New Roman"/>
          <w:sz w:val="28"/>
          <w:szCs w:val="28"/>
        </w:rPr>
        <w:tab/>
        <w:t xml:space="preserve">2. Решения от </w:t>
      </w:r>
      <w:r w:rsidRPr="00107636">
        <w:rPr>
          <w:rFonts w:ascii="Times New Roman" w:eastAsia="Calibri" w:hAnsi="Times New Roman" w:cs="Times New Roman"/>
          <w:sz w:val="28"/>
          <w:szCs w:val="28"/>
        </w:rPr>
        <w:t>29.10.2010 № 120</w:t>
      </w:r>
      <w:r w:rsidRPr="00D17470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 от 22.10.2012 № 26, от 23.05.2014 № 105, от 14.08.2015 № 150, от 17.10.2016 № 6, </w:t>
      </w:r>
      <w:proofErr w:type="gramStart"/>
      <w:r w:rsidRPr="00D1747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17470">
        <w:rPr>
          <w:rFonts w:ascii="Times New Roman" w:eastAsia="Calibri" w:hAnsi="Times New Roman" w:cs="Times New Roman"/>
          <w:sz w:val="28"/>
          <w:szCs w:val="28"/>
        </w:rPr>
        <w:t xml:space="preserve"> 23.12.2016 № 26</w:t>
      </w:r>
      <w:r w:rsidR="00A9348A">
        <w:rPr>
          <w:rFonts w:ascii="Times New Roman" w:eastAsia="Calibri" w:hAnsi="Times New Roman" w:cs="Times New Roman"/>
          <w:sz w:val="28"/>
          <w:szCs w:val="28"/>
        </w:rPr>
        <w:t>,</w:t>
      </w:r>
      <w:r w:rsidR="00107636">
        <w:rPr>
          <w:rFonts w:ascii="Times New Roman" w:eastAsia="Calibri" w:hAnsi="Times New Roman" w:cs="Times New Roman"/>
          <w:sz w:val="28"/>
          <w:szCs w:val="28"/>
        </w:rPr>
        <w:t xml:space="preserve"> от 22.11.2019 № 146</w:t>
      </w:r>
      <w:r w:rsidRPr="00D17470">
        <w:rPr>
          <w:rFonts w:ascii="Times New Roman" w:eastAsia="Calibri" w:hAnsi="Times New Roman" w:cs="Times New Roman"/>
          <w:sz w:val="28"/>
          <w:szCs w:val="28"/>
        </w:rPr>
        <w:t>) признать утратившим силу.</w:t>
      </w:r>
    </w:p>
    <w:p w:rsidR="00D02BCA" w:rsidRPr="00D17470" w:rsidRDefault="00D02BCA" w:rsidP="00D02B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в газете «Амурская земля и люди» и разместить на официальном сайте администрации Благовещенского района в разделе «Сельсоветы» - «Сергеевский»</w:t>
      </w:r>
      <w:r w:rsidR="00FA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«Налоги»</w:t>
      </w: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BCA" w:rsidRPr="00D17470" w:rsidRDefault="00D02BCA" w:rsidP="00D02B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не ранее чем по истечении одного месяца со дня его официального опубликования и не ранее 1-го числа</w:t>
      </w:r>
      <w:r w:rsidR="00ED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налогового периода </w:t>
      </w: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земельному налогу.</w:t>
      </w:r>
    </w:p>
    <w:p w:rsidR="0036267B" w:rsidRPr="00D17470" w:rsidRDefault="0036267B" w:rsidP="00D02BC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7B" w:rsidRPr="00D17470" w:rsidRDefault="0036267B" w:rsidP="0036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Сергеевскогосельского</w:t>
      </w:r>
      <w:proofErr w:type="spellEnd"/>
    </w:p>
    <w:p w:rsidR="0036267B" w:rsidRDefault="00E33C38" w:rsidP="0036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    </w:t>
      </w:r>
      <w:r w:rsidR="0036267B"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В.Г.Мищенко</w:t>
      </w:r>
    </w:p>
    <w:p w:rsidR="0059415F" w:rsidRPr="00D17470" w:rsidRDefault="0059415F" w:rsidP="0036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5F" w:rsidRDefault="00FA66F9" w:rsidP="003626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D1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67B"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Сергеевского сельсовета            </w:t>
      </w:r>
      <w:r w:rsidR="00D1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Ю.Н.Тумакова</w:t>
      </w:r>
      <w:proofErr w:type="spellEnd"/>
    </w:p>
    <w:p w:rsidR="0059415F" w:rsidRDefault="00855B73" w:rsidP="003626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«13» октября </w:t>
      </w:r>
      <w:r w:rsidR="00594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36267B" w:rsidRPr="00D17470" w:rsidRDefault="00855B73" w:rsidP="003626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</w:t>
      </w:r>
    </w:p>
    <w:p w:rsidR="00A160BC" w:rsidRPr="00D17470" w:rsidRDefault="00A160BC" w:rsidP="00A27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1A" w:rsidRPr="00D17470" w:rsidRDefault="00863B1A" w:rsidP="00F12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BDB"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BDB"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2BDB" w:rsidRPr="00D17470" w:rsidRDefault="00F12BDB" w:rsidP="00F12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12BDB" w:rsidRPr="00D17470" w:rsidRDefault="00F12BDB" w:rsidP="00F12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решением Сергеевского</w:t>
      </w:r>
      <w:r w:rsidR="00D1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12BDB" w:rsidRPr="00D17470" w:rsidRDefault="00F12BDB" w:rsidP="00F12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Совета народных депутатов</w:t>
      </w:r>
    </w:p>
    <w:p w:rsidR="00F12BDB" w:rsidRPr="002D42A4" w:rsidRDefault="00A9348A" w:rsidP="00A9348A">
      <w:pPr>
        <w:tabs>
          <w:tab w:val="left" w:pos="64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2A4" w:rsidRPr="002D4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октября</w:t>
      </w:r>
      <w:r w:rsidR="00F12BDB" w:rsidRPr="002D4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2D42A4" w:rsidRPr="002D42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173</w:t>
      </w:r>
    </w:p>
    <w:p w:rsidR="00A9348A" w:rsidRPr="00D17470" w:rsidRDefault="00A9348A" w:rsidP="00A9348A">
      <w:pPr>
        <w:tabs>
          <w:tab w:val="left" w:pos="64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8A" w:rsidRDefault="00A9348A" w:rsidP="00A9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9348A" w:rsidRDefault="00A9348A" w:rsidP="00A9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 на территории Сергеевского сельсовета»</w:t>
      </w:r>
    </w:p>
    <w:p w:rsidR="00A9348A" w:rsidRPr="00A9348A" w:rsidRDefault="00A9348A" w:rsidP="00A9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8A" w:rsidRPr="00A9348A" w:rsidRDefault="00A9348A" w:rsidP="00A9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1.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главой 31 Налогового кодекса Российской Федерации, подпунктом 3 пункта 10 статьи 38 Федерального закона от 06.10.2003 № 131-ФЗ «Об общих принципах организации местного самоуправления в Российской Федерации» настоящее Положение устанавливает и вводит в действие на территории Сергеевского сельсовета земельный налог (далее-налог), а также определяет налоговые ставки, налоговые льготы.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Статья 2.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Ставки налога устанавливаются в зависимости от категорий земель в следующих размерах: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0"/>
      </w:tblGrid>
      <w:tr w:rsidR="00A9348A" w:rsidRPr="00A9348A" w:rsidTr="00536FAE"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земельного участка</w:t>
            </w:r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Налоговая ставка %</w:t>
            </w:r>
          </w:p>
        </w:tc>
      </w:tr>
      <w:tr w:rsidR="00A9348A" w:rsidRPr="00A9348A" w:rsidTr="00536FAE"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отнесенные к землям сельскохозяйственного назначения или </w:t>
            </w:r>
            <w:proofErr w:type="gramStart"/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составе зон сельскохозяйственного использования в населенных пунктах и используемых для сельскохозяйственного производства.</w:t>
            </w:r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A9348A" w:rsidRPr="00A9348A" w:rsidTr="00536FAE"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домов индивидуальной жилой застройки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деятельности.</w:t>
            </w:r>
            <w:proofErr w:type="gramEnd"/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A9348A" w:rsidRPr="00A9348A" w:rsidTr="00536FAE"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домов многоэтажной жилой застройки (за исключением доли в праве на земельный участок, приходящийся на объект, не относящийся к жилому фонду).</w:t>
            </w:r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A9348A" w:rsidRPr="00A9348A" w:rsidTr="00536FAE"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комплекса).</w:t>
            </w:r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9348A" w:rsidRPr="00A9348A" w:rsidTr="00536FAE"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не используемые в </w:t>
            </w: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 </w:t>
            </w:r>
            <w:proofErr w:type="gramEnd"/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</w:t>
            </w:r>
          </w:p>
        </w:tc>
      </w:tr>
      <w:tr w:rsidR="00A9348A" w:rsidRPr="00A9348A" w:rsidTr="00536FAE"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</w:r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A9348A" w:rsidRPr="00A9348A" w:rsidTr="00536FAE"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автостоянками и гаражами для индивидуального автотранспорта.</w:t>
            </w:r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A9348A" w:rsidRPr="00A9348A" w:rsidTr="00536FAE"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рекреационного и лечебно-оздоровительного назначения.</w:t>
            </w:r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9348A" w:rsidRPr="00A9348A" w:rsidTr="00536FAE">
        <w:trPr>
          <w:trHeight w:val="609"/>
        </w:trPr>
        <w:tc>
          <w:tcPr>
            <w:tcW w:w="534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46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прочих земельных участков.</w:t>
            </w:r>
          </w:p>
        </w:tc>
        <w:tc>
          <w:tcPr>
            <w:tcW w:w="3190" w:type="dxa"/>
          </w:tcPr>
          <w:p w:rsidR="00A9348A" w:rsidRPr="00A9348A" w:rsidRDefault="00A9348A" w:rsidP="00A93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</w:tbl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Статья 3.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Пункт 3.1.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Освобождаются от уплаты налога в размере 100% от суммы налога в отношении одного земельного участка из каждого вида разрешенного использования земель, не используемых (не предназначенных для использования) в предпринимательской деятельности или иной приносящей доход деятельности: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Герои Советского союза, Герои Российской Федерации, полные кавалеры ордена Славы;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Великой Отечественной войны, а также ветераны и инвалиды боевых действий;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пенсионеры, имеющие трудовую пенсию по старости;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инвалиды по заболеванию, имеющие </w:t>
      </w:r>
      <w:r w:rsidRPr="00A93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3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34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инвалидности;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с детства (категории «ребенок-инвалид»);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нетрудоспособные члены семей погибших (умерших) инвалидов войны, участников  Великой Отечественной войны, ветеранов и инвалидов боевых действий;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многодетные семьи;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Пункт 3.2.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Налоговые льготы, установленные настоящим Положением, предоставляются в порядке, предусмотренным пунктом 10 статьи 396 Налогового кодекса РФ.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Статья 4.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Порядок вступления в силу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Настоящее Положение вступает в силу не ранее чем по истечению одного месяца со дня официального опубликования (обнародования) и не ранее 1-го числа очередного налогового периода. </w:t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48A" w:rsidRPr="00A9348A" w:rsidRDefault="00A9348A" w:rsidP="00A9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B" w:rsidRPr="00D17470" w:rsidRDefault="00F12BDB" w:rsidP="00F12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12BDB" w:rsidRPr="00D17470" w:rsidSect="003D12B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45CC"/>
    <w:multiLevelType w:val="hybridMultilevel"/>
    <w:tmpl w:val="0F826954"/>
    <w:lvl w:ilvl="0" w:tplc="98347A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A0"/>
    <w:rsid w:val="000D6304"/>
    <w:rsid w:val="00107636"/>
    <w:rsid w:val="00110486"/>
    <w:rsid w:val="00152211"/>
    <w:rsid w:val="001A62BE"/>
    <w:rsid w:val="001C05AB"/>
    <w:rsid w:val="00222735"/>
    <w:rsid w:val="00255FF5"/>
    <w:rsid w:val="00291A4B"/>
    <w:rsid w:val="002C334F"/>
    <w:rsid w:val="002D129B"/>
    <w:rsid w:val="002D42A4"/>
    <w:rsid w:val="0031490C"/>
    <w:rsid w:val="00330DF5"/>
    <w:rsid w:val="00336229"/>
    <w:rsid w:val="0034683C"/>
    <w:rsid w:val="0036267B"/>
    <w:rsid w:val="00376C28"/>
    <w:rsid w:val="0037791A"/>
    <w:rsid w:val="00383806"/>
    <w:rsid w:val="0039796D"/>
    <w:rsid w:val="003D12BE"/>
    <w:rsid w:val="003D384A"/>
    <w:rsid w:val="003E4525"/>
    <w:rsid w:val="003F4E1A"/>
    <w:rsid w:val="003F7E88"/>
    <w:rsid w:val="00442B01"/>
    <w:rsid w:val="004576FF"/>
    <w:rsid w:val="004629CE"/>
    <w:rsid w:val="00483FE4"/>
    <w:rsid w:val="004C24DC"/>
    <w:rsid w:val="004C44FE"/>
    <w:rsid w:val="004C56F0"/>
    <w:rsid w:val="004E2564"/>
    <w:rsid w:val="004E40FB"/>
    <w:rsid w:val="004F61F4"/>
    <w:rsid w:val="00503318"/>
    <w:rsid w:val="005079CE"/>
    <w:rsid w:val="00516CA0"/>
    <w:rsid w:val="005220BB"/>
    <w:rsid w:val="00555F3E"/>
    <w:rsid w:val="0059415F"/>
    <w:rsid w:val="005E15C2"/>
    <w:rsid w:val="00604700"/>
    <w:rsid w:val="0065095F"/>
    <w:rsid w:val="00650CB4"/>
    <w:rsid w:val="006A328E"/>
    <w:rsid w:val="006C3C1E"/>
    <w:rsid w:val="006D6838"/>
    <w:rsid w:val="00714124"/>
    <w:rsid w:val="00725157"/>
    <w:rsid w:val="007A6623"/>
    <w:rsid w:val="007C4363"/>
    <w:rsid w:val="007E60B4"/>
    <w:rsid w:val="0082541E"/>
    <w:rsid w:val="00831984"/>
    <w:rsid w:val="00846456"/>
    <w:rsid w:val="00855B73"/>
    <w:rsid w:val="00863B1A"/>
    <w:rsid w:val="0087199A"/>
    <w:rsid w:val="008A401C"/>
    <w:rsid w:val="008C3C70"/>
    <w:rsid w:val="008C4ED6"/>
    <w:rsid w:val="00905A0C"/>
    <w:rsid w:val="009129F2"/>
    <w:rsid w:val="00921DC0"/>
    <w:rsid w:val="00941C98"/>
    <w:rsid w:val="00970FDB"/>
    <w:rsid w:val="009953FC"/>
    <w:rsid w:val="00A02E13"/>
    <w:rsid w:val="00A160BC"/>
    <w:rsid w:val="00A17BB9"/>
    <w:rsid w:val="00A2069A"/>
    <w:rsid w:val="00A2417F"/>
    <w:rsid w:val="00A260EB"/>
    <w:rsid w:val="00A275F1"/>
    <w:rsid w:val="00A27D01"/>
    <w:rsid w:val="00A539C0"/>
    <w:rsid w:val="00A57900"/>
    <w:rsid w:val="00A9348A"/>
    <w:rsid w:val="00AA5028"/>
    <w:rsid w:val="00AE5011"/>
    <w:rsid w:val="00B074C9"/>
    <w:rsid w:val="00B31558"/>
    <w:rsid w:val="00B446D7"/>
    <w:rsid w:val="00B568CE"/>
    <w:rsid w:val="00B61DA1"/>
    <w:rsid w:val="00B73B70"/>
    <w:rsid w:val="00BC34CB"/>
    <w:rsid w:val="00C46910"/>
    <w:rsid w:val="00C7497D"/>
    <w:rsid w:val="00CC4B9A"/>
    <w:rsid w:val="00CC4E7C"/>
    <w:rsid w:val="00CD0A5D"/>
    <w:rsid w:val="00CD5707"/>
    <w:rsid w:val="00D02BCA"/>
    <w:rsid w:val="00D117DD"/>
    <w:rsid w:val="00D17470"/>
    <w:rsid w:val="00D7337E"/>
    <w:rsid w:val="00D97787"/>
    <w:rsid w:val="00DA0354"/>
    <w:rsid w:val="00DB36E7"/>
    <w:rsid w:val="00E12176"/>
    <w:rsid w:val="00E154B7"/>
    <w:rsid w:val="00E255DD"/>
    <w:rsid w:val="00E33C38"/>
    <w:rsid w:val="00E65718"/>
    <w:rsid w:val="00EC032B"/>
    <w:rsid w:val="00ED2FDF"/>
    <w:rsid w:val="00F12BDB"/>
    <w:rsid w:val="00F3761F"/>
    <w:rsid w:val="00F706FC"/>
    <w:rsid w:val="00F962FA"/>
    <w:rsid w:val="00FA66F9"/>
    <w:rsid w:val="00FC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3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3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18F8-E1CF-4FC0-97BD-1B9A0E7A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50</cp:revision>
  <cp:lastPrinted>2020-10-13T06:21:00Z</cp:lastPrinted>
  <dcterms:created xsi:type="dcterms:W3CDTF">2019-11-22T07:14:00Z</dcterms:created>
  <dcterms:modified xsi:type="dcterms:W3CDTF">2020-11-01T23:40:00Z</dcterms:modified>
</cp:coreProperties>
</file>